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3F" w:rsidRDefault="00944FB9" w:rsidP="00944FB9">
      <w:pPr>
        <w:spacing w:after="0" w:line="240" w:lineRule="auto"/>
        <w:ind w:left="10632"/>
      </w:pPr>
      <w:r>
        <w:t>ЗАТВЕРДЖУЮ</w:t>
      </w:r>
    </w:p>
    <w:p w:rsidR="00944FB9" w:rsidRPr="00BC574B" w:rsidRDefault="00944FB9" w:rsidP="00944FB9">
      <w:pPr>
        <w:spacing w:after="0" w:line="240" w:lineRule="auto"/>
        <w:ind w:left="10632"/>
      </w:pPr>
      <w:r>
        <w:t>Декан факультету</w:t>
      </w:r>
    </w:p>
    <w:p w:rsidR="00944FB9" w:rsidRPr="00BC574B" w:rsidRDefault="00944FB9" w:rsidP="00944FB9">
      <w:pPr>
        <w:spacing w:after="0" w:line="240" w:lineRule="auto"/>
        <w:ind w:left="10632"/>
      </w:pPr>
      <w:r w:rsidRPr="00BC574B">
        <w:t xml:space="preserve">__________ </w:t>
      </w:r>
      <w:r>
        <w:t>С.В. КАРМАН</w:t>
      </w:r>
    </w:p>
    <w:p w:rsidR="00944FB9" w:rsidRPr="00BC574B" w:rsidRDefault="00944FB9" w:rsidP="00944FB9">
      <w:pPr>
        <w:spacing w:after="0" w:line="240" w:lineRule="auto"/>
        <w:ind w:left="10632"/>
      </w:pPr>
      <w:r w:rsidRPr="00BC574B">
        <w:t>“__”</w:t>
      </w:r>
      <w:r>
        <w:t>______</w:t>
      </w:r>
      <w:r w:rsidRPr="00BC574B">
        <w:t>____ 20</w:t>
      </w:r>
      <w:r w:rsidR="00E168CA">
        <w:t>20</w:t>
      </w:r>
      <w:r w:rsidRPr="00BC574B">
        <w:t xml:space="preserve"> року</w:t>
      </w:r>
    </w:p>
    <w:p w:rsidR="00944FB9" w:rsidRDefault="00944FB9" w:rsidP="00E142C0"/>
    <w:p w:rsidR="00944FB9" w:rsidRDefault="00944FB9" w:rsidP="00944FB9">
      <w:pPr>
        <w:spacing w:after="0" w:line="240" w:lineRule="auto"/>
        <w:jc w:val="center"/>
      </w:pPr>
      <w:r>
        <w:t>ГРАФІК</w:t>
      </w:r>
    </w:p>
    <w:p w:rsidR="00944FB9" w:rsidRDefault="00944FB9" w:rsidP="00944FB9">
      <w:pPr>
        <w:spacing w:after="0" w:line="240" w:lineRule="auto"/>
        <w:jc w:val="center"/>
      </w:pPr>
      <w:r>
        <w:t xml:space="preserve">проведення відкритих занять професорсько-викладацьким складом </w:t>
      </w:r>
    </w:p>
    <w:p w:rsidR="00944FB9" w:rsidRDefault="00944FB9" w:rsidP="00944FB9">
      <w:pPr>
        <w:spacing w:after="0" w:line="240" w:lineRule="auto"/>
        <w:jc w:val="center"/>
      </w:pPr>
      <w:r>
        <w:t xml:space="preserve">кафедри </w:t>
      </w:r>
      <w:r w:rsidRPr="00944FB9">
        <w:rPr>
          <w:lang w:val="ru-RU"/>
        </w:rPr>
        <w:t>“</w:t>
      </w:r>
      <w:r w:rsidR="00105A14">
        <w:t>Маркетинг</w:t>
      </w:r>
      <w:r w:rsidRPr="00944FB9">
        <w:rPr>
          <w:lang w:val="ru-RU"/>
        </w:rPr>
        <w:t>”</w:t>
      </w:r>
      <w:r w:rsidR="00E168CA">
        <w:t xml:space="preserve"> у</w:t>
      </w:r>
      <w:r w:rsidRPr="00944FB9">
        <w:t xml:space="preserve"> </w:t>
      </w:r>
      <w:r w:rsidR="00E168CA">
        <w:t>весняному</w:t>
      </w:r>
      <w:r w:rsidRPr="00944FB9">
        <w:t xml:space="preserve"> семестрі </w:t>
      </w:r>
    </w:p>
    <w:p w:rsidR="00944FB9" w:rsidRDefault="00F87E21" w:rsidP="00944FB9">
      <w:pPr>
        <w:spacing w:after="0" w:line="240" w:lineRule="auto"/>
        <w:jc w:val="center"/>
      </w:pPr>
      <w:r>
        <w:t>2019-2020</w:t>
      </w:r>
      <w:r w:rsidR="00944FB9" w:rsidRPr="00944FB9">
        <w:t xml:space="preserve"> навчального року</w:t>
      </w:r>
    </w:p>
    <w:p w:rsidR="00944FB9" w:rsidRDefault="00944FB9" w:rsidP="00944FB9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12"/>
        <w:gridCol w:w="1296"/>
        <w:gridCol w:w="965"/>
        <w:gridCol w:w="1172"/>
        <w:gridCol w:w="1853"/>
        <w:gridCol w:w="1685"/>
        <w:gridCol w:w="1831"/>
        <w:gridCol w:w="3480"/>
      </w:tblGrid>
      <w:tr w:rsidR="007E0692" w:rsidRPr="007E0692" w:rsidTr="00171E4E">
        <w:trPr>
          <w:trHeight w:val="1051"/>
        </w:trPr>
        <w:tc>
          <w:tcPr>
            <w:tcW w:w="568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12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96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65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пари занять</w:t>
            </w:r>
          </w:p>
        </w:tc>
        <w:tc>
          <w:tcPr>
            <w:tcW w:w="1172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аудиторії</w:t>
            </w:r>
          </w:p>
        </w:tc>
        <w:tc>
          <w:tcPr>
            <w:tcW w:w="1853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Скорочена назва спеціальності</w:t>
            </w:r>
          </w:p>
        </w:tc>
        <w:tc>
          <w:tcPr>
            <w:tcW w:w="1685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курсу</w:t>
            </w:r>
          </w:p>
        </w:tc>
        <w:tc>
          <w:tcPr>
            <w:tcW w:w="1831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3480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теми занять</w:t>
            </w:r>
          </w:p>
        </w:tc>
      </w:tr>
      <w:tr w:rsidR="00F87E21" w:rsidRPr="007E0692" w:rsidTr="00171E4E">
        <w:tc>
          <w:tcPr>
            <w:tcW w:w="568" w:type="dxa"/>
            <w:vAlign w:val="center"/>
          </w:tcPr>
          <w:p w:rsidR="00F87E21" w:rsidRPr="007E0692" w:rsidRDefault="00F87E2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F87E21" w:rsidRPr="004E436F" w:rsidRDefault="00F87E21" w:rsidP="00F97064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Легеза Д.Г.</w:t>
            </w:r>
          </w:p>
        </w:tc>
        <w:tc>
          <w:tcPr>
            <w:tcW w:w="1296" w:type="dxa"/>
            <w:vAlign w:val="center"/>
          </w:tcPr>
          <w:p w:rsidR="00F87E21" w:rsidRPr="007E0692" w:rsidRDefault="00171E4E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 вівторок</w:t>
            </w:r>
          </w:p>
        </w:tc>
        <w:tc>
          <w:tcPr>
            <w:tcW w:w="96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пара</w:t>
            </w:r>
          </w:p>
        </w:tc>
        <w:tc>
          <w:tcPr>
            <w:tcW w:w="1172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АІ</w:t>
            </w:r>
          </w:p>
        </w:tc>
        <w:tc>
          <w:tcPr>
            <w:tcW w:w="168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11МБ</w:t>
            </w:r>
          </w:p>
        </w:tc>
        <w:tc>
          <w:tcPr>
            <w:tcW w:w="1831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3480" w:type="dxa"/>
            <w:vAlign w:val="center"/>
          </w:tcPr>
          <w:p w:rsidR="00F87E21" w:rsidRPr="007E0692" w:rsidRDefault="00171E4E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«Сучасні принципи управління маркетинговими процесами»</w:t>
            </w:r>
          </w:p>
        </w:tc>
      </w:tr>
      <w:tr w:rsidR="00F87E21" w:rsidRPr="007E0692" w:rsidTr="00171E4E">
        <w:tc>
          <w:tcPr>
            <w:tcW w:w="568" w:type="dxa"/>
            <w:vAlign w:val="center"/>
          </w:tcPr>
          <w:p w:rsidR="00F87E21" w:rsidRDefault="00F87E2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F87E21" w:rsidRPr="004E436F" w:rsidRDefault="00DD06CE" w:rsidP="00DD06CE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Шквиря Н.О.</w:t>
            </w:r>
          </w:p>
        </w:tc>
        <w:tc>
          <w:tcPr>
            <w:tcW w:w="1296" w:type="dxa"/>
            <w:vAlign w:val="center"/>
          </w:tcPr>
          <w:p w:rsidR="00F87E21" w:rsidRPr="007E0692" w:rsidRDefault="00171E4E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 середа</w:t>
            </w:r>
          </w:p>
        </w:tc>
        <w:tc>
          <w:tcPr>
            <w:tcW w:w="96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пара</w:t>
            </w:r>
          </w:p>
        </w:tc>
        <w:tc>
          <w:tcPr>
            <w:tcW w:w="1172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9.213</w:t>
            </w:r>
          </w:p>
        </w:tc>
        <w:tc>
          <w:tcPr>
            <w:tcW w:w="1853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68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31МК+11сМК</w:t>
            </w:r>
          </w:p>
        </w:tc>
        <w:tc>
          <w:tcPr>
            <w:tcW w:w="1831" w:type="dxa"/>
            <w:vAlign w:val="center"/>
          </w:tcPr>
          <w:p w:rsidR="00F87E21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Маркетингове ціноутворення</w:t>
            </w:r>
          </w:p>
        </w:tc>
        <w:tc>
          <w:tcPr>
            <w:tcW w:w="3480" w:type="dxa"/>
            <w:vAlign w:val="center"/>
          </w:tcPr>
          <w:p w:rsidR="00F87E21" w:rsidRPr="007E0692" w:rsidRDefault="00171E4E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«Маркетингові стратегії ціноутворення»</w:t>
            </w:r>
          </w:p>
        </w:tc>
      </w:tr>
      <w:tr w:rsidR="00F87E21" w:rsidRPr="007E0692" w:rsidTr="00171E4E">
        <w:tc>
          <w:tcPr>
            <w:tcW w:w="568" w:type="dxa"/>
            <w:vAlign w:val="center"/>
          </w:tcPr>
          <w:p w:rsidR="00F87E21" w:rsidRDefault="00F87E2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F87E21" w:rsidRPr="004E436F" w:rsidRDefault="00DD06CE" w:rsidP="00F97064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Арестенко Т.В..</w:t>
            </w:r>
          </w:p>
        </w:tc>
        <w:tc>
          <w:tcPr>
            <w:tcW w:w="1296" w:type="dxa"/>
            <w:vAlign w:val="center"/>
          </w:tcPr>
          <w:p w:rsidR="00F87E21" w:rsidRPr="00A52030" w:rsidRDefault="00A52030" w:rsidP="00105A14">
            <w:pPr>
              <w:spacing w:after="0"/>
              <w:jc w:val="center"/>
              <w:rPr>
                <w:sz w:val="24"/>
                <w:szCs w:val="24"/>
              </w:rPr>
            </w:pPr>
            <w:r w:rsidRPr="00A52030">
              <w:rPr>
                <w:sz w:val="24"/>
                <w:szCs w:val="24"/>
              </w:rPr>
              <w:t>10</w:t>
            </w:r>
            <w:r w:rsidR="002E4EE3" w:rsidRPr="00A52030">
              <w:rPr>
                <w:sz w:val="24"/>
                <w:szCs w:val="24"/>
              </w:rPr>
              <w:t>.03.2020</w:t>
            </w:r>
          </w:p>
          <w:p w:rsidR="002E4EE3" w:rsidRPr="002E4EE3" w:rsidRDefault="002E4EE3" w:rsidP="00105A14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A52030">
              <w:rPr>
                <w:sz w:val="24"/>
                <w:szCs w:val="24"/>
              </w:rPr>
              <w:t>вівторок</w:t>
            </w:r>
          </w:p>
        </w:tc>
        <w:tc>
          <w:tcPr>
            <w:tcW w:w="965" w:type="dxa"/>
            <w:vAlign w:val="center"/>
          </w:tcPr>
          <w:p w:rsidR="00F87E21" w:rsidRPr="002E4EE3" w:rsidRDefault="002E4EE3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A52030">
              <w:rPr>
                <w:sz w:val="24"/>
                <w:szCs w:val="24"/>
              </w:rPr>
              <w:t>1 пара</w:t>
            </w:r>
          </w:p>
        </w:tc>
        <w:tc>
          <w:tcPr>
            <w:tcW w:w="1172" w:type="dxa"/>
            <w:vAlign w:val="center"/>
          </w:tcPr>
          <w:p w:rsidR="00F87E21" w:rsidRPr="007E0692" w:rsidRDefault="002E4EE3" w:rsidP="00C34E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F87E21" w:rsidRPr="007E0692" w:rsidRDefault="002E4EE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685" w:type="dxa"/>
            <w:vAlign w:val="center"/>
          </w:tcPr>
          <w:p w:rsidR="00F87E21" w:rsidRPr="007E0692" w:rsidRDefault="002E4EE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1831" w:type="dxa"/>
            <w:vAlign w:val="center"/>
          </w:tcPr>
          <w:p w:rsidR="00F87E21" w:rsidRDefault="002E4EE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проектами</w:t>
            </w:r>
          </w:p>
        </w:tc>
        <w:tc>
          <w:tcPr>
            <w:tcW w:w="3480" w:type="dxa"/>
            <w:vAlign w:val="center"/>
          </w:tcPr>
          <w:p w:rsidR="00F87E21" w:rsidRPr="007E0692" w:rsidRDefault="002E4EE3" w:rsidP="00B671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«Управління ризиками в проектах»</w:t>
            </w:r>
          </w:p>
        </w:tc>
      </w:tr>
      <w:tr w:rsidR="00F87E21" w:rsidRPr="007E0692" w:rsidTr="00171E4E">
        <w:tc>
          <w:tcPr>
            <w:tcW w:w="568" w:type="dxa"/>
            <w:vAlign w:val="center"/>
          </w:tcPr>
          <w:p w:rsidR="00F87E21" w:rsidRDefault="00F87E2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F87E21" w:rsidRPr="004E436F" w:rsidRDefault="00DD06CE" w:rsidP="00DD06CE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Куліш Т.В.</w:t>
            </w:r>
            <w:r w:rsidR="00F87E21" w:rsidRPr="004E4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F87E21" w:rsidRPr="007E0692" w:rsidRDefault="00171E4E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 середа</w:t>
            </w:r>
          </w:p>
        </w:tc>
        <w:tc>
          <w:tcPr>
            <w:tcW w:w="96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пара</w:t>
            </w:r>
          </w:p>
        </w:tc>
        <w:tc>
          <w:tcPr>
            <w:tcW w:w="1172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9.217</w:t>
            </w:r>
          </w:p>
        </w:tc>
        <w:tc>
          <w:tcPr>
            <w:tcW w:w="1853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</w:t>
            </w:r>
          </w:p>
        </w:tc>
        <w:tc>
          <w:tcPr>
            <w:tcW w:w="168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11МБ</w:t>
            </w:r>
          </w:p>
        </w:tc>
        <w:tc>
          <w:tcPr>
            <w:tcW w:w="1831" w:type="dxa"/>
            <w:vAlign w:val="center"/>
          </w:tcPr>
          <w:p w:rsidR="00F87E21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дослідження та управління проектами</w:t>
            </w:r>
          </w:p>
        </w:tc>
        <w:tc>
          <w:tcPr>
            <w:tcW w:w="3480" w:type="dxa"/>
            <w:vAlign w:val="center"/>
          </w:tcPr>
          <w:p w:rsidR="00F87E21" w:rsidRPr="007E0692" w:rsidRDefault="00171E4E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«Опитування. Правила розробки анкети»</w:t>
            </w:r>
          </w:p>
        </w:tc>
      </w:tr>
      <w:tr w:rsidR="008171D2" w:rsidRPr="007E0692" w:rsidTr="00171E4E">
        <w:tc>
          <w:tcPr>
            <w:tcW w:w="568" w:type="dxa"/>
            <w:vMerge w:val="restart"/>
            <w:vAlign w:val="center"/>
          </w:tcPr>
          <w:p w:rsidR="008171D2" w:rsidRDefault="008171D2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8171D2" w:rsidRPr="004E436F" w:rsidRDefault="008171D2" w:rsidP="007E72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Нехай В.В.</w:t>
            </w:r>
          </w:p>
        </w:tc>
        <w:tc>
          <w:tcPr>
            <w:tcW w:w="1296" w:type="dxa"/>
            <w:vAlign w:val="center"/>
          </w:tcPr>
          <w:p w:rsidR="008171D2" w:rsidRPr="007E0692" w:rsidRDefault="008171D2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 понеділок</w:t>
            </w:r>
          </w:p>
        </w:tc>
        <w:tc>
          <w:tcPr>
            <w:tcW w:w="965" w:type="dxa"/>
            <w:vAlign w:val="center"/>
          </w:tcPr>
          <w:p w:rsidR="008171D2" w:rsidRPr="007E0692" w:rsidRDefault="008171D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  <w:tc>
          <w:tcPr>
            <w:tcW w:w="1172" w:type="dxa"/>
            <w:vAlign w:val="center"/>
          </w:tcPr>
          <w:p w:rsidR="008171D2" w:rsidRPr="007E0692" w:rsidRDefault="008171D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8171D2" w:rsidRPr="007E0692" w:rsidRDefault="008171D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 ПТ, ФБ</w:t>
            </w:r>
          </w:p>
        </w:tc>
        <w:tc>
          <w:tcPr>
            <w:tcW w:w="1685" w:type="dxa"/>
            <w:vAlign w:val="center"/>
          </w:tcPr>
          <w:p w:rsidR="008171D2" w:rsidRPr="007E0692" w:rsidRDefault="008171D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1МБ</w:t>
            </w:r>
          </w:p>
        </w:tc>
        <w:tc>
          <w:tcPr>
            <w:tcW w:w="1831" w:type="dxa"/>
            <w:vAlign w:val="center"/>
          </w:tcPr>
          <w:p w:rsidR="008171D2" w:rsidRDefault="008171D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 інноваційна політика</w:t>
            </w:r>
          </w:p>
        </w:tc>
        <w:tc>
          <w:tcPr>
            <w:tcW w:w="3480" w:type="dxa"/>
            <w:vAlign w:val="center"/>
          </w:tcPr>
          <w:p w:rsidR="008171D2" w:rsidRPr="007E0692" w:rsidRDefault="008171D2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«Фірмовий стиль нового товару»</w:t>
            </w:r>
          </w:p>
        </w:tc>
      </w:tr>
      <w:tr w:rsidR="002E4DA3" w:rsidRPr="007E0692" w:rsidTr="002E4DA3">
        <w:tc>
          <w:tcPr>
            <w:tcW w:w="568" w:type="dxa"/>
            <w:vMerge/>
            <w:vAlign w:val="center"/>
          </w:tcPr>
          <w:p w:rsidR="002E4DA3" w:rsidRDefault="002E4DA3" w:rsidP="00171E4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2E4DA3" w:rsidRDefault="002E4DA3" w:rsidP="007E72D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E4DA3" w:rsidRDefault="002E4DA3" w:rsidP="002E4D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17.04.2020п</w:t>
            </w:r>
            <w:bookmarkStart w:id="0" w:name="_GoBack"/>
            <w:bookmarkEnd w:id="0"/>
            <w:r>
              <w:rPr>
                <w:sz w:val="24"/>
                <w:szCs w:val="24"/>
              </w:rPr>
              <w:t>ятниця</w:t>
            </w:r>
          </w:p>
        </w:tc>
        <w:tc>
          <w:tcPr>
            <w:tcW w:w="965" w:type="dxa"/>
            <w:vAlign w:val="center"/>
          </w:tcPr>
          <w:p w:rsidR="002E4DA3" w:rsidRDefault="002E4DA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  <w:tc>
          <w:tcPr>
            <w:tcW w:w="1172" w:type="dxa"/>
            <w:vAlign w:val="center"/>
          </w:tcPr>
          <w:p w:rsidR="002E4DA3" w:rsidRDefault="002E4DA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2E4DA3" w:rsidRPr="002E4DA3" w:rsidRDefault="002E4DA3" w:rsidP="002E4DA3">
            <w:pPr>
              <w:jc w:val="center"/>
              <w:rPr>
                <w:sz w:val="24"/>
                <w:szCs w:val="24"/>
              </w:rPr>
            </w:pPr>
            <w:r w:rsidRPr="002E4DA3">
              <w:rPr>
                <w:sz w:val="24"/>
                <w:szCs w:val="24"/>
              </w:rPr>
              <w:t>МК, ПТ, ФБ</w:t>
            </w:r>
          </w:p>
        </w:tc>
        <w:tc>
          <w:tcPr>
            <w:tcW w:w="1685" w:type="dxa"/>
            <w:vAlign w:val="center"/>
          </w:tcPr>
          <w:p w:rsidR="002E4DA3" w:rsidRPr="002E4DA3" w:rsidRDefault="002E4DA3" w:rsidP="002E4DA3">
            <w:pPr>
              <w:jc w:val="center"/>
              <w:rPr>
                <w:sz w:val="24"/>
                <w:szCs w:val="24"/>
              </w:rPr>
            </w:pPr>
            <w:r w:rsidRPr="002E4DA3">
              <w:rPr>
                <w:sz w:val="24"/>
                <w:szCs w:val="24"/>
              </w:rPr>
              <w:t>1МБ</w:t>
            </w:r>
          </w:p>
        </w:tc>
        <w:tc>
          <w:tcPr>
            <w:tcW w:w="1831" w:type="dxa"/>
            <w:vAlign w:val="center"/>
          </w:tcPr>
          <w:p w:rsidR="002E4DA3" w:rsidRPr="002E4DA3" w:rsidRDefault="002E4DA3" w:rsidP="002E4DA3">
            <w:pPr>
              <w:jc w:val="center"/>
              <w:rPr>
                <w:sz w:val="24"/>
                <w:szCs w:val="24"/>
              </w:rPr>
            </w:pPr>
            <w:r w:rsidRPr="002E4DA3">
              <w:rPr>
                <w:sz w:val="24"/>
                <w:szCs w:val="24"/>
              </w:rPr>
              <w:t>Товарна інноваційна політика</w:t>
            </w:r>
          </w:p>
        </w:tc>
        <w:tc>
          <w:tcPr>
            <w:tcW w:w="3480" w:type="dxa"/>
            <w:vAlign w:val="center"/>
          </w:tcPr>
          <w:p w:rsidR="002E4DA3" w:rsidRDefault="002E4DA3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«Планування нового продукту»</w:t>
            </w:r>
          </w:p>
        </w:tc>
      </w:tr>
      <w:tr w:rsidR="00F87E21" w:rsidRPr="007E0692" w:rsidTr="00171E4E">
        <w:tc>
          <w:tcPr>
            <w:tcW w:w="568" w:type="dxa"/>
            <w:vAlign w:val="center"/>
          </w:tcPr>
          <w:p w:rsidR="00F87E21" w:rsidRDefault="006466A4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F87E21" w:rsidRPr="004E436F" w:rsidRDefault="00DD06CE" w:rsidP="007E72D5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Сокіл Я.С.</w:t>
            </w:r>
          </w:p>
        </w:tc>
        <w:tc>
          <w:tcPr>
            <w:tcW w:w="1296" w:type="dxa"/>
            <w:vAlign w:val="center"/>
          </w:tcPr>
          <w:p w:rsidR="00F87E21" w:rsidRPr="007E0692" w:rsidRDefault="00171E4E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 середа</w:t>
            </w:r>
          </w:p>
        </w:tc>
        <w:tc>
          <w:tcPr>
            <w:tcW w:w="96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пара</w:t>
            </w:r>
          </w:p>
        </w:tc>
        <w:tc>
          <w:tcPr>
            <w:tcW w:w="1172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</w:t>
            </w:r>
          </w:p>
        </w:tc>
        <w:tc>
          <w:tcPr>
            <w:tcW w:w="1685" w:type="dxa"/>
            <w:vAlign w:val="center"/>
          </w:tcPr>
          <w:p w:rsidR="00F87E21" w:rsidRPr="007E0692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2МН</w:t>
            </w:r>
          </w:p>
        </w:tc>
        <w:tc>
          <w:tcPr>
            <w:tcW w:w="1831" w:type="dxa"/>
            <w:vAlign w:val="center"/>
          </w:tcPr>
          <w:p w:rsidR="00F87E21" w:rsidRDefault="00171E4E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3480" w:type="dxa"/>
            <w:vAlign w:val="center"/>
          </w:tcPr>
          <w:p w:rsidR="00F87E21" w:rsidRPr="007E0692" w:rsidRDefault="00171E4E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Інтернет-маркетинг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87E21" w:rsidRPr="007E0692" w:rsidTr="00171E4E">
        <w:tc>
          <w:tcPr>
            <w:tcW w:w="568" w:type="dxa"/>
            <w:vAlign w:val="center"/>
          </w:tcPr>
          <w:p w:rsidR="00F87E21" w:rsidRDefault="006466A4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12" w:type="dxa"/>
            <w:vAlign w:val="center"/>
          </w:tcPr>
          <w:p w:rsidR="00F87E21" w:rsidRPr="004E436F" w:rsidRDefault="00DD06CE" w:rsidP="007E72D5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  <w:tc>
          <w:tcPr>
            <w:tcW w:w="1296" w:type="dxa"/>
            <w:vAlign w:val="center"/>
          </w:tcPr>
          <w:p w:rsidR="00F87E21" w:rsidRPr="00414215" w:rsidRDefault="00414215" w:rsidP="00105A14">
            <w:pPr>
              <w:spacing w:after="0"/>
              <w:jc w:val="center"/>
              <w:rPr>
                <w:sz w:val="24"/>
                <w:szCs w:val="24"/>
              </w:rPr>
            </w:pPr>
            <w:r w:rsidRPr="00414215">
              <w:rPr>
                <w:sz w:val="24"/>
                <w:szCs w:val="24"/>
              </w:rPr>
              <w:t>30.03</w:t>
            </w:r>
            <w:r w:rsidR="003F6EC1" w:rsidRPr="00414215">
              <w:rPr>
                <w:sz w:val="24"/>
                <w:szCs w:val="24"/>
              </w:rPr>
              <w:t>.</w:t>
            </w:r>
            <w:r w:rsidR="001F34F6" w:rsidRPr="00414215">
              <w:rPr>
                <w:sz w:val="24"/>
                <w:szCs w:val="24"/>
              </w:rPr>
              <w:t>2020</w:t>
            </w:r>
            <w:r w:rsidRPr="00414215">
              <w:rPr>
                <w:sz w:val="24"/>
                <w:szCs w:val="24"/>
              </w:rPr>
              <w:t xml:space="preserve"> понеділок</w:t>
            </w:r>
          </w:p>
        </w:tc>
        <w:tc>
          <w:tcPr>
            <w:tcW w:w="965" w:type="dxa"/>
            <w:vAlign w:val="center"/>
          </w:tcPr>
          <w:p w:rsidR="00F87E21" w:rsidRPr="00171E4E" w:rsidRDefault="003F6EC1" w:rsidP="00AA2541">
            <w:pPr>
              <w:spacing w:after="0"/>
              <w:rPr>
                <w:sz w:val="24"/>
                <w:szCs w:val="24"/>
                <w:highlight w:val="yellow"/>
              </w:rPr>
            </w:pPr>
            <w:r w:rsidRPr="00414215">
              <w:rPr>
                <w:sz w:val="24"/>
                <w:szCs w:val="24"/>
              </w:rPr>
              <w:t>2</w:t>
            </w:r>
            <w:r w:rsidR="00414215" w:rsidRPr="00414215">
              <w:rPr>
                <w:sz w:val="24"/>
                <w:szCs w:val="24"/>
              </w:rPr>
              <w:t xml:space="preserve"> </w:t>
            </w:r>
            <w:r w:rsidR="00AA2541">
              <w:rPr>
                <w:sz w:val="24"/>
                <w:szCs w:val="24"/>
              </w:rPr>
              <w:t>п</w:t>
            </w:r>
            <w:r w:rsidR="00414215" w:rsidRPr="00414215">
              <w:rPr>
                <w:sz w:val="24"/>
                <w:szCs w:val="24"/>
              </w:rPr>
              <w:t>ара</w:t>
            </w:r>
          </w:p>
        </w:tc>
        <w:tc>
          <w:tcPr>
            <w:tcW w:w="1172" w:type="dxa"/>
            <w:vAlign w:val="center"/>
          </w:tcPr>
          <w:p w:rsidR="00F87E21" w:rsidRPr="00171E4E" w:rsidRDefault="003F6EC1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414215"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F87E21" w:rsidRPr="00171E4E" w:rsidRDefault="003F6EC1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414215">
              <w:rPr>
                <w:sz w:val="24"/>
                <w:szCs w:val="24"/>
              </w:rPr>
              <w:t>МК</w:t>
            </w:r>
          </w:p>
        </w:tc>
        <w:tc>
          <w:tcPr>
            <w:tcW w:w="1685" w:type="dxa"/>
            <w:vAlign w:val="center"/>
          </w:tcPr>
          <w:p w:rsidR="00F87E21" w:rsidRPr="00171E4E" w:rsidRDefault="005D21F9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5D21F9">
              <w:rPr>
                <w:sz w:val="24"/>
                <w:szCs w:val="24"/>
              </w:rPr>
              <w:t>31МК+11сМК</w:t>
            </w:r>
          </w:p>
        </w:tc>
        <w:tc>
          <w:tcPr>
            <w:tcW w:w="1831" w:type="dxa"/>
            <w:vAlign w:val="center"/>
          </w:tcPr>
          <w:p w:rsidR="00F87E21" w:rsidRPr="00171E4E" w:rsidRDefault="003F6EC1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414215">
              <w:rPr>
                <w:sz w:val="24"/>
                <w:szCs w:val="24"/>
              </w:rPr>
              <w:t>Поведінка споживача</w:t>
            </w:r>
          </w:p>
        </w:tc>
        <w:tc>
          <w:tcPr>
            <w:tcW w:w="3480" w:type="dxa"/>
            <w:vAlign w:val="center"/>
          </w:tcPr>
          <w:p w:rsidR="00F87E21" w:rsidRPr="00414215" w:rsidRDefault="001F34F6" w:rsidP="00414215">
            <w:pPr>
              <w:spacing w:after="0"/>
              <w:rPr>
                <w:sz w:val="24"/>
                <w:szCs w:val="24"/>
              </w:rPr>
            </w:pPr>
            <w:r w:rsidRPr="00414215">
              <w:rPr>
                <w:sz w:val="24"/>
                <w:szCs w:val="24"/>
              </w:rPr>
              <w:t>«</w:t>
            </w:r>
            <w:r w:rsidR="00414215" w:rsidRPr="00414215">
              <w:rPr>
                <w:sz w:val="24"/>
                <w:szCs w:val="24"/>
              </w:rPr>
              <w:t>Маркетингові інструменти впливу на поведінку споживача</w:t>
            </w:r>
            <w:r w:rsidRPr="00414215">
              <w:rPr>
                <w:sz w:val="24"/>
                <w:szCs w:val="24"/>
              </w:rPr>
              <w:t>»</w:t>
            </w:r>
            <w:r w:rsidR="003F6EC1" w:rsidRPr="00414215">
              <w:rPr>
                <w:sz w:val="24"/>
                <w:szCs w:val="24"/>
              </w:rPr>
              <w:t>.</w:t>
            </w:r>
          </w:p>
        </w:tc>
      </w:tr>
      <w:tr w:rsidR="00AA2541" w:rsidRPr="007E0692" w:rsidTr="00171E4E">
        <w:tc>
          <w:tcPr>
            <w:tcW w:w="568" w:type="dxa"/>
            <w:vAlign w:val="center"/>
          </w:tcPr>
          <w:p w:rsidR="00AA2541" w:rsidRDefault="00AA254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vAlign w:val="center"/>
          </w:tcPr>
          <w:p w:rsidR="00AA2541" w:rsidRPr="00AA2541" w:rsidRDefault="00AA2541" w:rsidP="007E72D5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296" w:type="dxa"/>
            <w:vAlign w:val="center"/>
          </w:tcPr>
          <w:p w:rsidR="00AA2541" w:rsidRPr="00414215" w:rsidRDefault="00F42E72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965" w:type="dxa"/>
            <w:vAlign w:val="center"/>
          </w:tcPr>
          <w:p w:rsidR="00AA2541" w:rsidRPr="00414215" w:rsidRDefault="00781CC8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172" w:type="dxa"/>
            <w:vAlign w:val="center"/>
          </w:tcPr>
          <w:p w:rsidR="00AA2541" w:rsidRPr="00414215" w:rsidRDefault="00781CC8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853" w:type="dxa"/>
            <w:vAlign w:val="center"/>
          </w:tcPr>
          <w:p w:rsidR="00AA2541" w:rsidRPr="00414215" w:rsidRDefault="00C764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1685" w:type="dxa"/>
            <w:vAlign w:val="center"/>
          </w:tcPr>
          <w:p w:rsidR="00AA2541" w:rsidRPr="00171E4E" w:rsidRDefault="00781CC8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781CC8">
              <w:rPr>
                <w:sz w:val="24"/>
                <w:szCs w:val="24"/>
              </w:rPr>
              <w:t>2ПТ</w:t>
            </w:r>
          </w:p>
        </w:tc>
        <w:tc>
          <w:tcPr>
            <w:tcW w:w="1831" w:type="dxa"/>
            <w:vAlign w:val="center"/>
          </w:tcPr>
          <w:p w:rsidR="00AA2541" w:rsidRPr="00414215" w:rsidRDefault="00781CC8" w:rsidP="00DE5BBF">
            <w:pPr>
              <w:spacing w:after="0"/>
              <w:jc w:val="center"/>
              <w:rPr>
                <w:sz w:val="24"/>
                <w:szCs w:val="24"/>
              </w:rPr>
            </w:pPr>
            <w:r w:rsidRPr="00781CC8">
              <w:rPr>
                <w:sz w:val="24"/>
                <w:szCs w:val="24"/>
              </w:rPr>
              <w:t>Основи товарознавства</w:t>
            </w:r>
          </w:p>
        </w:tc>
        <w:tc>
          <w:tcPr>
            <w:tcW w:w="3480" w:type="dxa"/>
            <w:vAlign w:val="center"/>
          </w:tcPr>
          <w:p w:rsidR="00AA2541" w:rsidRPr="00414215" w:rsidRDefault="00AD61D7" w:rsidP="004142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«Оцінка якості чаю та кави»</w:t>
            </w:r>
          </w:p>
        </w:tc>
      </w:tr>
      <w:tr w:rsidR="00AA2541" w:rsidRPr="007E0692" w:rsidTr="00171E4E">
        <w:tc>
          <w:tcPr>
            <w:tcW w:w="568" w:type="dxa"/>
            <w:vAlign w:val="center"/>
          </w:tcPr>
          <w:p w:rsidR="00AA2541" w:rsidRDefault="00AA254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  <w:vAlign w:val="center"/>
          </w:tcPr>
          <w:p w:rsidR="00AA2541" w:rsidRDefault="00AA2541" w:rsidP="007E72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А.О.</w:t>
            </w:r>
          </w:p>
        </w:tc>
        <w:tc>
          <w:tcPr>
            <w:tcW w:w="1296" w:type="dxa"/>
            <w:vAlign w:val="center"/>
          </w:tcPr>
          <w:p w:rsidR="00AA2541" w:rsidRPr="00414215" w:rsidRDefault="00717D47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</w:t>
            </w:r>
          </w:p>
        </w:tc>
        <w:tc>
          <w:tcPr>
            <w:tcW w:w="965" w:type="dxa"/>
            <w:vAlign w:val="center"/>
          </w:tcPr>
          <w:p w:rsidR="00AA2541" w:rsidRPr="00414215" w:rsidRDefault="00717D4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пара</w:t>
            </w:r>
          </w:p>
        </w:tc>
        <w:tc>
          <w:tcPr>
            <w:tcW w:w="1172" w:type="dxa"/>
            <w:vAlign w:val="center"/>
          </w:tcPr>
          <w:p w:rsidR="00AA2541" w:rsidRPr="00414215" w:rsidRDefault="00717D4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9.217</w:t>
            </w:r>
          </w:p>
        </w:tc>
        <w:tc>
          <w:tcPr>
            <w:tcW w:w="1853" w:type="dxa"/>
            <w:vAlign w:val="center"/>
          </w:tcPr>
          <w:p w:rsidR="00AA2541" w:rsidRPr="00414215" w:rsidRDefault="00717D4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685" w:type="dxa"/>
            <w:vAlign w:val="center"/>
          </w:tcPr>
          <w:p w:rsidR="00AA2541" w:rsidRPr="00171E4E" w:rsidRDefault="00717D47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717D47">
              <w:rPr>
                <w:sz w:val="24"/>
                <w:szCs w:val="24"/>
              </w:rPr>
              <w:t>12 МБ АІ</w:t>
            </w:r>
          </w:p>
        </w:tc>
        <w:tc>
          <w:tcPr>
            <w:tcW w:w="1831" w:type="dxa"/>
            <w:vAlign w:val="center"/>
          </w:tcPr>
          <w:p w:rsidR="00AA2541" w:rsidRPr="00414215" w:rsidRDefault="00717D4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3480" w:type="dxa"/>
            <w:vAlign w:val="center"/>
          </w:tcPr>
          <w:p w:rsidR="00AA2541" w:rsidRPr="00414215" w:rsidRDefault="00717D47" w:rsidP="004142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«Аналіз інтегрованих маркетингових комунікацій підприємств».</w:t>
            </w:r>
          </w:p>
        </w:tc>
      </w:tr>
      <w:tr w:rsidR="00AA2541" w:rsidRPr="007E0692" w:rsidTr="00171E4E">
        <w:tc>
          <w:tcPr>
            <w:tcW w:w="568" w:type="dxa"/>
            <w:vAlign w:val="center"/>
          </w:tcPr>
          <w:p w:rsidR="00AA2541" w:rsidRDefault="00AA2541" w:rsidP="00171E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  <w:vAlign w:val="center"/>
          </w:tcPr>
          <w:p w:rsidR="00AA2541" w:rsidRDefault="00AA2541" w:rsidP="007E72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296" w:type="dxa"/>
            <w:vAlign w:val="center"/>
          </w:tcPr>
          <w:p w:rsidR="00AA2541" w:rsidRPr="00414215" w:rsidRDefault="005D21F9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 середа</w:t>
            </w:r>
          </w:p>
        </w:tc>
        <w:tc>
          <w:tcPr>
            <w:tcW w:w="965" w:type="dxa"/>
            <w:vAlign w:val="center"/>
          </w:tcPr>
          <w:p w:rsidR="00AA2541" w:rsidRPr="00414215" w:rsidRDefault="005D21F9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172" w:type="dxa"/>
            <w:vAlign w:val="center"/>
          </w:tcPr>
          <w:p w:rsidR="00AA2541" w:rsidRPr="00414215" w:rsidRDefault="005D21F9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9.220</w:t>
            </w:r>
          </w:p>
        </w:tc>
        <w:tc>
          <w:tcPr>
            <w:tcW w:w="1853" w:type="dxa"/>
            <w:vAlign w:val="center"/>
          </w:tcPr>
          <w:p w:rsidR="00AA2541" w:rsidRPr="00414215" w:rsidRDefault="005D21F9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685" w:type="dxa"/>
            <w:vAlign w:val="center"/>
          </w:tcPr>
          <w:p w:rsidR="00AA2541" w:rsidRPr="00171E4E" w:rsidRDefault="005D21F9" w:rsidP="00DE5BB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5D21F9">
              <w:rPr>
                <w:sz w:val="24"/>
                <w:szCs w:val="24"/>
              </w:rPr>
              <w:t>31МК+11сМК</w:t>
            </w:r>
          </w:p>
        </w:tc>
        <w:tc>
          <w:tcPr>
            <w:tcW w:w="1831" w:type="dxa"/>
            <w:vAlign w:val="center"/>
          </w:tcPr>
          <w:p w:rsidR="00AA2541" w:rsidRPr="00414215" w:rsidRDefault="005D21F9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Інфраструктура товарного ринку</w:t>
            </w:r>
          </w:p>
        </w:tc>
        <w:tc>
          <w:tcPr>
            <w:tcW w:w="3480" w:type="dxa"/>
            <w:vAlign w:val="center"/>
          </w:tcPr>
          <w:p w:rsidR="00AA2541" w:rsidRPr="00414215" w:rsidRDefault="005D21F9" w:rsidP="004142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«Інформаційна та організаційно-комерційна діяльність».</w:t>
            </w:r>
          </w:p>
        </w:tc>
      </w:tr>
    </w:tbl>
    <w:p w:rsidR="00951FB6" w:rsidRDefault="00951FB6" w:rsidP="00944FB9">
      <w:pPr>
        <w:spacing w:after="0" w:line="240" w:lineRule="auto"/>
        <w:jc w:val="center"/>
      </w:pPr>
    </w:p>
    <w:p w:rsidR="00105A14" w:rsidRDefault="00105A14" w:rsidP="00944FB9">
      <w:pPr>
        <w:spacing w:after="0" w:line="240" w:lineRule="auto"/>
        <w:jc w:val="center"/>
      </w:pPr>
    </w:p>
    <w:p w:rsidR="00951FB6" w:rsidRPr="00944FB9" w:rsidRDefault="00951FB6" w:rsidP="00951FB6">
      <w:pPr>
        <w:spacing w:after="0" w:line="240" w:lineRule="auto"/>
      </w:pPr>
      <w:r>
        <w:t>Завідувач кафедри</w:t>
      </w:r>
      <w:r w:rsidR="001955B3">
        <w:t xml:space="preserve"> маркетингу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5B3">
        <w:t xml:space="preserve">Д.Г. </w:t>
      </w:r>
      <w:r w:rsidR="005A0BA9">
        <w:t>Легеза</w:t>
      </w:r>
    </w:p>
    <w:sectPr w:rsidR="00951FB6" w:rsidRPr="00944FB9" w:rsidSect="00F87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35" w:rsidRDefault="006F1835" w:rsidP="00DE5BBF">
      <w:pPr>
        <w:spacing w:after="0" w:line="240" w:lineRule="auto"/>
      </w:pPr>
      <w:r>
        <w:separator/>
      </w:r>
    </w:p>
  </w:endnote>
  <w:endnote w:type="continuationSeparator" w:id="0">
    <w:p w:rsidR="006F1835" w:rsidRDefault="006F1835" w:rsidP="00DE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35" w:rsidRDefault="006F1835" w:rsidP="00DE5BBF">
      <w:pPr>
        <w:spacing w:after="0" w:line="240" w:lineRule="auto"/>
      </w:pPr>
      <w:r>
        <w:separator/>
      </w:r>
    </w:p>
  </w:footnote>
  <w:footnote w:type="continuationSeparator" w:id="0">
    <w:p w:rsidR="006F1835" w:rsidRDefault="006F1835" w:rsidP="00DE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89"/>
    <w:rsid w:val="00001B0D"/>
    <w:rsid w:val="00001B9F"/>
    <w:rsid w:val="00003699"/>
    <w:rsid w:val="000072B8"/>
    <w:rsid w:val="000113B2"/>
    <w:rsid w:val="00021AE8"/>
    <w:rsid w:val="0003140D"/>
    <w:rsid w:val="00033F3E"/>
    <w:rsid w:val="00034765"/>
    <w:rsid w:val="00040022"/>
    <w:rsid w:val="00042B88"/>
    <w:rsid w:val="0004343A"/>
    <w:rsid w:val="0004437C"/>
    <w:rsid w:val="00044EC0"/>
    <w:rsid w:val="00046574"/>
    <w:rsid w:val="00047D4C"/>
    <w:rsid w:val="00051FB9"/>
    <w:rsid w:val="00052250"/>
    <w:rsid w:val="000526C0"/>
    <w:rsid w:val="00053838"/>
    <w:rsid w:val="00055704"/>
    <w:rsid w:val="00066BBC"/>
    <w:rsid w:val="00070A1B"/>
    <w:rsid w:val="00071DE8"/>
    <w:rsid w:val="00072FF1"/>
    <w:rsid w:val="00075EA4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5141"/>
    <w:rsid w:val="000D71FB"/>
    <w:rsid w:val="000D7936"/>
    <w:rsid w:val="000E2594"/>
    <w:rsid w:val="000E39C7"/>
    <w:rsid w:val="000F365B"/>
    <w:rsid w:val="000F58AC"/>
    <w:rsid w:val="00100FB2"/>
    <w:rsid w:val="00101981"/>
    <w:rsid w:val="00102983"/>
    <w:rsid w:val="00105A14"/>
    <w:rsid w:val="00107331"/>
    <w:rsid w:val="00112D81"/>
    <w:rsid w:val="00113E8D"/>
    <w:rsid w:val="0011546E"/>
    <w:rsid w:val="00115990"/>
    <w:rsid w:val="001165E0"/>
    <w:rsid w:val="00116C19"/>
    <w:rsid w:val="00116E5D"/>
    <w:rsid w:val="00122068"/>
    <w:rsid w:val="00122FA5"/>
    <w:rsid w:val="00123011"/>
    <w:rsid w:val="0012589A"/>
    <w:rsid w:val="00130418"/>
    <w:rsid w:val="00132C7F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1E4E"/>
    <w:rsid w:val="00176EA5"/>
    <w:rsid w:val="001773C0"/>
    <w:rsid w:val="00182F93"/>
    <w:rsid w:val="00183546"/>
    <w:rsid w:val="001841E5"/>
    <w:rsid w:val="00186123"/>
    <w:rsid w:val="00193FFC"/>
    <w:rsid w:val="001955B3"/>
    <w:rsid w:val="00197407"/>
    <w:rsid w:val="001A0AE6"/>
    <w:rsid w:val="001A0E33"/>
    <w:rsid w:val="001A18D8"/>
    <w:rsid w:val="001A4AFE"/>
    <w:rsid w:val="001A4D95"/>
    <w:rsid w:val="001B22A0"/>
    <w:rsid w:val="001B32E4"/>
    <w:rsid w:val="001C2C6C"/>
    <w:rsid w:val="001C3ADA"/>
    <w:rsid w:val="001C44EF"/>
    <w:rsid w:val="001C6B34"/>
    <w:rsid w:val="001D27ED"/>
    <w:rsid w:val="001D313D"/>
    <w:rsid w:val="001D3E6C"/>
    <w:rsid w:val="001D426D"/>
    <w:rsid w:val="001D6B43"/>
    <w:rsid w:val="001E5E5C"/>
    <w:rsid w:val="001E6D2C"/>
    <w:rsid w:val="001F3475"/>
    <w:rsid w:val="001F34F6"/>
    <w:rsid w:val="001F538E"/>
    <w:rsid w:val="001F53BA"/>
    <w:rsid w:val="001F7A2B"/>
    <w:rsid w:val="00200BDF"/>
    <w:rsid w:val="002043B9"/>
    <w:rsid w:val="002072AC"/>
    <w:rsid w:val="00207865"/>
    <w:rsid w:val="0021673D"/>
    <w:rsid w:val="002176B1"/>
    <w:rsid w:val="0022252A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E08"/>
    <w:rsid w:val="002B1ADF"/>
    <w:rsid w:val="002B227D"/>
    <w:rsid w:val="002B3157"/>
    <w:rsid w:val="002B70BE"/>
    <w:rsid w:val="002C3506"/>
    <w:rsid w:val="002C35D4"/>
    <w:rsid w:val="002C6607"/>
    <w:rsid w:val="002D42F2"/>
    <w:rsid w:val="002E0166"/>
    <w:rsid w:val="002E4DA3"/>
    <w:rsid w:val="002E4EE3"/>
    <w:rsid w:val="002E7F13"/>
    <w:rsid w:val="002F4636"/>
    <w:rsid w:val="002F7636"/>
    <w:rsid w:val="002F7FCD"/>
    <w:rsid w:val="00300C19"/>
    <w:rsid w:val="0030114A"/>
    <w:rsid w:val="003016B1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941C8"/>
    <w:rsid w:val="003A03D9"/>
    <w:rsid w:val="003A049A"/>
    <w:rsid w:val="003A1288"/>
    <w:rsid w:val="003A58A7"/>
    <w:rsid w:val="003A6C0F"/>
    <w:rsid w:val="003A7505"/>
    <w:rsid w:val="003B1A50"/>
    <w:rsid w:val="003B2897"/>
    <w:rsid w:val="003B3124"/>
    <w:rsid w:val="003B5E1E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4D66"/>
    <w:rsid w:val="003E6F04"/>
    <w:rsid w:val="003F2058"/>
    <w:rsid w:val="003F53C0"/>
    <w:rsid w:val="003F60BD"/>
    <w:rsid w:val="003F6EC1"/>
    <w:rsid w:val="00401AD6"/>
    <w:rsid w:val="00403652"/>
    <w:rsid w:val="004074BE"/>
    <w:rsid w:val="00407E4C"/>
    <w:rsid w:val="00412BDF"/>
    <w:rsid w:val="00413132"/>
    <w:rsid w:val="004137BA"/>
    <w:rsid w:val="00413D41"/>
    <w:rsid w:val="00413FB3"/>
    <w:rsid w:val="00414215"/>
    <w:rsid w:val="00416375"/>
    <w:rsid w:val="004178C7"/>
    <w:rsid w:val="00422A40"/>
    <w:rsid w:val="00424E32"/>
    <w:rsid w:val="0043182B"/>
    <w:rsid w:val="004346A2"/>
    <w:rsid w:val="00434790"/>
    <w:rsid w:val="00436E7B"/>
    <w:rsid w:val="0043779B"/>
    <w:rsid w:val="004419C3"/>
    <w:rsid w:val="0044222D"/>
    <w:rsid w:val="004437B6"/>
    <w:rsid w:val="004508D8"/>
    <w:rsid w:val="00457045"/>
    <w:rsid w:val="00457E70"/>
    <w:rsid w:val="00460F9F"/>
    <w:rsid w:val="0047101B"/>
    <w:rsid w:val="00471284"/>
    <w:rsid w:val="00471843"/>
    <w:rsid w:val="004731B8"/>
    <w:rsid w:val="004771D2"/>
    <w:rsid w:val="00481212"/>
    <w:rsid w:val="004849B2"/>
    <w:rsid w:val="00485149"/>
    <w:rsid w:val="00485BD4"/>
    <w:rsid w:val="00486CEF"/>
    <w:rsid w:val="004872CB"/>
    <w:rsid w:val="00487A3D"/>
    <w:rsid w:val="00490195"/>
    <w:rsid w:val="004A208D"/>
    <w:rsid w:val="004A280A"/>
    <w:rsid w:val="004A2F42"/>
    <w:rsid w:val="004A4EB0"/>
    <w:rsid w:val="004A5A0D"/>
    <w:rsid w:val="004A6386"/>
    <w:rsid w:val="004B383E"/>
    <w:rsid w:val="004B7527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3C73"/>
    <w:rsid w:val="00503E12"/>
    <w:rsid w:val="00507E6B"/>
    <w:rsid w:val="00511D49"/>
    <w:rsid w:val="00516DBE"/>
    <w:rsid w:val="00517ABC"/>
    <w:rsid w:val="0052236C"/>
    <w:rsid w:val="00523921"/>
    <w:rsid w:val="0052395B"/>
    <w:rsid w:val="00525BDF"/>
    <w:rsid w:val="00536BA8"/>
    <w:rsid w:val="00540733"/>
    <w:rsid w:val="0054357A"/>
    <w:rsid w:val="00544898"/>
    <w:rsid w:val="00552FE2"/>
    <w:rsid w:val="005577D2"/>
    <w:rsid w:val="00560D96"/>
    <w:rsid w:val="005638E9"/>
    <w:rsid w:val="00563D01"/>
    <w:rsid w:val="0056676D"/>
    <w:rsid w:val="00566B46"/>
    <w:rsid w:val="005746FF"/>
    <w:rsid w:val="00574A1F"/>
    <w:rsid w:val="005750FE"/>
    <w:rsid w:val="00581D67"/>
    <w:rsid w:val="00582BEC"/>
    <w:rsid w:val="005873B2"/>
    <w:rsid w:val="00594CCE"/>
    <w:rsid w:val="005977FF"/>
    <w:rsid w:val="005A0BA9"/>
    <w:rsid w:val="005A15C1"/>
    <w:rsid w:val="005A1FAC"/>
    <w:rsid w:val="005B1A47"/>
    <w:rsid w:val="005B1F4E"/>
    <w:rsid w:val="005B4050"/>
    <w:rsid w:val="005C1D36"/>
    <w:rsid w:val="005C572B"/>
    <w:rsid w:val="005C6FED"/>
    <w:rsid w:val="005D21F9"/>
    <w:rsid w:val="005D7197"/>
    <w:rsid w:val="005E1760"/>
    <w:rsid w:val="005E30B4"/>
    <w:rsid w:val="005E3428"/>
    <w:rsid w:val="005F2A10"/>
    <w:rsid w:val="005F3B2E"/>
    <w:rsid w:val="005F4C10"/>
    <w:rsid w:val="00601415"/>
    <w:rsid w:val="0060574E"/>
    <w:rsid w:val="0060613F"/>
    <w:rsid w:val="0061019B"/>
    <w:rsid w:val="006155E9"/>
    <w:rsid w:val="00626740"/>
    <w:rsid w:val="006326CF"/>
    <w:rsid w:val="006333D0"/>
    <w:rsid w:val="00636AF1"/>
    <w:rsid w:val="006379B1"/>
    <w:rsid w:val="006443CD"/>
    <w:rsid w:val="006466A4"/>
    <w:rsid w:val="00647730"/>
    <w:rsid w:val="006545A8"/>
    <w:rsid w:val="00655B9F"/>
    <w:rsid w:val="00665B1C"/>
    <w:rsid w:val="00670D27"/>
    <w:rsid w:val="006722C0"/>
    <w:rsid w:val="0067272E"/>
    <w:rsid w:val="0067274C"/>
    <w:rsid w:val="00677548"/>
    <w:rsid w:val="00677E30"/>
    <w:rsid w:val="00683015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1DA8"/>
    <w:rsid w:val="006D3F4F"/>
    <w:rsid w:val="006D4DDD"/>
    <w:rsid w:val="006D5DCA"/>
    <w:rsid w:val="006D6B85"/>
    <w:rsid w:val="006E1599"/>
    <w:rsid w:val="006E26E3"/>
    <w:rsid w:val="006E5C2D"/>
    <w:rsid w:val="006F1835"/>
    <w:rsid w:val="006F1DF4"/>
    <w:rsid w:val="006F66E1"/>
    <w:rsid w:val="006F6A94"/>
    <w:rsid w:val="00700460"/>
    <w:rsid w:val="00702716"/>
    <w:rsid w:val="0070491F"/>
    <w:rsid w:val="007055D4"/>
    <w:rsid w:val="00705F54"/>
    <w:rsid w:val="00712E24"/>
    <w:rsid w:val="007138F0"/>
    <w:rsid w:val="00714B0F"/>
    <w:rsid w:val="00717982"/>
    <w:rsid w:val="00717D47"/>
    <w:rsid w:val="0072009E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6EA9"/>
    <w:rsid w:val="00754B00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CC8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3C2D"/>
    <w:rsid w:val="007B7516"/>
    <w:rsid w:val="007C3B94"/>
    <w:rsid w:val="007C4E51"/>
    <w:rsid w:val="007C64A9"/>
    <w:rsid w:val="007D20D8"/>
    <w:rsid w:val="007D6C03"/>
    <w:rsid w:val="007E0692"/>
    <w:rsid w:val="007E1509"/>
    <w:rsid w:val="007E24C9"/>
    <w:rsid w:val="007E519F"/>
    <w:rsid w:val="007E587C"/>
    <w:rsid w:val="007E7864"/>
    <w:rsid w:val="007F0A0D"/>
    <w:rsid w:val="007F1585"/>
    <w:rsid w:val="008054AE"/>
    <w:rsid w:val="00807E48"/>
    <w:rsid w:val="00807E52"/>
    <w:rsid w:val="00815007"/>
    <w:rsid w:val="0081568E"/>
    <w:rsid w:val="008171D2"/>
    <w:rsid w:val="00817B16"/>
    <w:rsid w:val="00823AC4"/>
    <w:rsid w:val="00826CA7"/>
    <w:rsid w:val="0082724D"/>
    <w:rsid w:val="0083023B"/>
    <w:rsid w:val="008344E5"/>
    <w:rsid w:val="00834B7B"/>
    <w:rsid w:val="0083763D"/>
    <w:rsid w:val="00842847"/>
    <w:rsid w:val="00851605"/>
    <w:rsid w:val="00851737"/>
    <w:rsid w:val="00856DF7"/>
    <w:rsid w:val="00856EF9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EF6"/>
    <w:rsid w:val="008E2010"/>
    <w:rsid w:val="008E5B47"/>
    <w:rsid w:val="008E5F28"/>
    <w:rsid w:val="008F6486"/>
    <w:rsid w:val="00906942"/>
    <w:rsid w:val="0090792A"/>
    <w:rsid w:val="00910911"/>
    <w:rsid w:val="009134AB"/>
    <w:rsid w:val="009148B1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4FB9"/>
    <w:rsid w:val="009473E6"/>
    <w:rsid w:val="00950079"/>
    <w:rsid w:val="00951FB6"/>
    <w:rsid w:val="009558FD"/>
    <w:rsid w:val="00960CD3"/>
    <w:rsid w:val="00963943"/>
    <w:rsid w:val="00964A75"/>
    <w:rsid w:val="0096582C"/>
    <w:rsid w:val="00971138"/>
    <w:rsid w:val="009712A0"/>
    <w:rsid w:val="0098231B"/>
    <w:rsid w:val="00984869"/>
    <w:rsid w:val="00984BCE"/>
    <w:rsid w:val="00991BD3"/>
    <w:rsid w:val="00992781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C76D1"/>
    <w:rsid w:val="009D149C"/>
    <w:rsid w:val="009D3319"/>
    <w:rsid w:val="009D78AB"/>
    <w:rsid w:val="009E0D1D"/>
    <w:rsid w:val="009F3551"/>
    <w:rsid w:val="00A00EBE"/>
    <w:rsid w:val="00A06DDF"/>
    <w:rsid w:val="00A077AB"/>
    <w:rsid w:val="00A1635C"/>
    <w:rsid w:val="00A167DB"/>
    <w:rsid w:val="00A17600"/>
    <w:rsid w:val="00A2276A"/>
    <w:rsid w:val="00A25D38"/>
    <w:rsid w:val="00A305FC"/>
    <w:rsid w:val="00A32403"/>
    <w:rsid w:val="00A33D64"/>
    <w:rsid w:val="00A36503"/>
    <w:rsid w:val="00A378DE"/>
    <w:rsid w:val="00A40F4E"/>
    <w:rsid w:val="00A42308"/>
    <w:rsid w:val="00A456E2"/>
    <w:rsid w:val="00A4638A"/>
    <w:rsid w:val="00A52030"/>
    <w:rsid w:val="00A55B0E"/>
    <w:rsid w:val="00A66F12"/>
    <w:rsid w:val="00A82ACD"/>
    <w:rsid w:val="00A82E35"/>
    <w:rsid w:val="00A84B13"/>
    <w:rsid w:val="00A92A58"/>
    <w:rsid w:val="00A94C12"/>
    <w:rsid w:val="00A9602D"/>
    <w:rsid w:val="00A96973"/>
    <w:rsid w:val="00AA0E4C"/>
    <w:rsid w:val="00AA2541"/>
    <w:rsid w:val="00AA5E48"/>
    <w:rsid w:val="00AA7FE7"/>
    <w:rsid w:val="00AB18B5"/>
    <w:rsid w:val="00AB330D"/>
    <w:rsid w:val="00AB5658"/>
    <w:rsid w:val="00AB791A"/>
    <w:rsid w:val="00AC1077"/>
    <w:rsid w:val="00AC341E"/>
    <w:rsid w:val="00AC4D53"/>
    <w:rsid w:val="00AD01C7"/>
    <w:rsid w:val="00AD2A56"/>
    <w:rsid w:val="00AD3D6B"/>
    <w:rsid w:val="00AD61D7"/>
    <w:rsid w:val="00AD6238"/>
    <w:rsid w:val="00AE0AF6"/>
    <w:rsid w:val="00AE53F8"/>
    <w:rsid w:val="00AE54C4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3E2A"/>
    <w:rsid w:val="00B16D49"/>
    <w:rsid w:val="00B24F06"/>
    <w:rsid w:val="00B276E0"/>
    <w:rsid w:val="00B30A06"/>
    <w:rsid w:val="00B3181E"/>
    <w:rsid w:val="00B35E97"/>
    <w:rsid w:val="00B36445"/>
    <w:rsid w:val="00B36446"/>
    <w:rsid w:val="00B400A8"/>
    <w:rsid w:val="00B412EE"/>
    <w:rsid w:val="00B44581"/>
    <w:rsid w:val="00B45ADE"/>
    <w:rsid w:val="00B54F44"/>
    <w:rsid w:val="00B5576D"/>
    <w:rsid w:val="00B56C59"/>
    <w:rsid w:val="00B62167"/>
    <w:rsid w:val="00B6474D"/>
    <w:rsid w:val="00B6711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7C5F"/>
    <w:rsid w:val="00BD0007"/>
    <w:rsid w:val="00BD0615"/>
    <w:rsid w:val="00BD47A4"/>
    <w:rsid w:val="00BD598B"/>
    <w:rsid w:val="00BD6430"/>
    <w:rsid w:val="00BE4398"/>
    <w:rsid w:val="00BE6009"/>
    <w:rsid w:val="00BF3E24"/>
    <w:rsid w:val="00BF4775"/>
    <w:rsid w:val="00BF63CE"/>
    <w:rsid w:val="00BF78FE"/>
    <w:rsid w:val="00C010B9"/>
    <w:rsid w:val="00C017E4"/>
    <w:rsid w:val="00C01AF4"/>
    <w:rsid w:val="00C028CE"/>
    <w:rsid w:val="00C02B3D"/>
    <w:rsid w:val="00C02BED"/>
    <w:rsid w:val="00C032B0"/>
    <w:rsid w:val="00C03604"/>
    <w:rsid w:val="00C05235"/>
    <w:rsid w:val="00C05F1D"/>
    <w:rsid w:val="00C06EA7"/>
    <w:rsid w:val="00C07C9D"/>
    <w:rsid w:val="00C13AD7"/>
    <w:rsid w:val="00C14EEC"/>
    <w:rsid w:val="00C1527C"/>
    <w:rsid w:val="00C22038"/>
    <w:rsid w:val="00C23A97"/>
    <w:rsid w:val="00C25C24"/>
    <w:rsid w:val="00C278E4"/>
    <w:rsid w:val="00C34C2E"/>
    <w:rsid w:val="00C34E46"/>
    <w:rsid w:val="00C3662E"/>
    <w:rsid w:val="00C37C5B"/>
    <w:rsid w:val="00C420AD"/>
    <w:rsid w:val="00C430B3"/>
    <w:rsid w:val="00C465AF"/>
    <w:rsid w:val="00C50AC8"/>
    <w:rsid w:val="00C513C0"/>
    <w:rsid w:val="00C56785"/>
    <w:rsid w:val="00C5679F"/>
    <w:rsid w:val="00C65B7E"/>
    <w:rsid w:val="00C7329D"/>
    <w:rsid w:val="00C764B1"/>
    <w:rsid w:val="00C76575"/>
    <w:rsid w:val="00C81441"/>
    <w:rsid w:val="00C844FB"/>
    <w:rsid w:val="00C8612B"/>
    <w:rsid w:val="00C9172A"/>
    <w:rsid w:val="00C91F0A"/>
    <w:rsid w:val="00C936B3"/>
    <w:rsid w:val="00C9771F"/>
    <w:rsid w:val="00CA6112"/>
    <w:rsid w:val="00CA6DA1"/>
    <w:rsid w:val="00CB002B"/>
    <w:rsid w:val="00CB01D5"/>
    <w:rsid w:val="00CB0596"/>
    <w:rsid w:val="00CB0D8B"/>
    <w:rsid w:val="00CB0F1E"/>
    <w:rsid w:val="00CB3729"/>
    <w:rsid w:val="00CB51D4"/>
    <w:rsid w:val="00CC00CB"/>
    <w:rsid w:val="00CC04E4"/>
    <w:rsid w:val="00CC40EC"/>
    <w:rsid w:val="00CC42CF"/>
    <w:rsid w:val="00CC7808"/>
    <w:rsid w:val="00CD2458"/>
    <w:rsid w:val="00CD70F8"/>
    <w:rsid w:val="00CE2BCD"/>
    <w:rsid w:val="00CE6C2F"/>
    <w:rsid w:val="00CE712E"/>
    <w:rsid w:val="00CF00F6"/>
    <w:rsid w:val="00CF43A1"/>
    <w:rsid w:val="00CF4491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40221"/>
    <w:rsid w:val="00D40B6C"/>
    <w:rsid w:val="00D4305A"/>
    <w:rsid w:val="00D613D4"/>
    <w:rsid w:val="00D6255F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23A4"/>
    <w:rsid w:val="00DC3AEF"/>
    <w:rsid w:val="00DC504D"/>
    <w:rsid w:val="00DC6FB5"/>
    <w:rsid w:val="00DD06CE"/>
    <w:rsid w:val="00DD2126"/>
    <w:rsid w:val="00DD3D11"/>
    <w:rsid w:val="00DD3D32"/>
    <w:rsid w:val="00DD40EC"/>
    <w:rsid w:val="00DD6440"/>
    <w:rsid w:val="00DE5BBF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68CA"/>
    <w:rsid w:val="00E17CB3"/>
    <w:rsid w:val="00E20771"/>
    <w:rsid w:val="00E2100E"/>
    <w:rsid w:val="00E225DE"/>
    <w:rsid w:val="00E24C92"/>
    <w:rsid w:val="00E25B22"/>
    <w:rsid w:val="00E268CC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B5FE3"/>
    <w:rsid w:val="00EC2C1C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EF7289"/>
    <w:rsid w:val="00F02661"/>
    <w:rsid w:val="00F035DF"/>
    <w:rsid w:val="00F06EB3"/>
    <w:rsid w:val="00F07C59"/>
    <w:rsid w:val="00F22643"/>
    <w:rsid w:val="00F24DC1"/>
    <w:rsid w:val="00F36DEA"/>
    <w:rsid w:val="00F37C11"/>
    <w:rsid w:val="00F40007"/>
    <w:rsid w:val="00F41268"/>
    <w:rsid w:val="00F422E5"/>
    <w:rsid w:val="00F4281D"/>
    <w:rsid w:val="00F42E72"/>
    <w:rsid w:val="00F44FD9"/>
    <w:rsid w:val="00F53251"/>
    <w:rsid w:val="00F546BF"/>
    <w:rsid w:val="00F56190"/>
    <w:rsid w:val="00F6193C"/>
    <w:rsid w:val="00F61FAC"/>
    <w:rsid w:val="00F64751"/>
    <w:rsid w:val="00F65C23"/>
    <w:rsid w:val="00F67812"/>
    <w:rsid w:val="00F71CBD"/>
    <w:rsid w:val="00F7413C"/>
    <w:rsid w:val="00F74B43"/>
    <w:rsid w:val="00F75B11"/>
    <w:rsid w:val="00F8483F"/>
    <w:rsid w:val="00F87E21"/>
    <w:rsid w:val="00F90718"/>
    <w:rsid w:val="00F90BCE"/>
    <w:rsid w:val="00F92D11"/>
    <w:rsid w:val="00F93EB4"/>
    <w:rsid w:val="00F959EF"/>
    <w:rsid w:val="00FA3BC5"/>
    <w:rsid w:val="00FA4DB3"/>
    <w:rsid w:val="00FA7A9B"/>
    <w:rsid w:val="00FB1D67"/>
    <w:rsid w:val="00FB361B"/>
    <w:rsid w:val="00FC7C83"/>
    <w:rsid w:val="00FD43A3"/>
    <w:rsid w:val="00FD453F"/>
    <w:rsid w:val="00FD67B0"/>
    <w:rsid w:val="00FD6EE8"/>
    <w:rsid w:val="00FE0740"/>
    <w:rsid w:val="00FE0B86"/>
    <w:rsid w:val="00FE3612"/>
    <w:rsid w:val="00FE4F8C"/>
    <w:rsid w:val="00FE5FFD"/>
    <w:rsid w:val="00FE62CC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BBF"/>
  </w:style>
  <w:style w:type="paragraph" w:styleId="a6">
    <w:name w:val="footer"/>
    <w:basedOn w:val="a"/>
    <w:link w:val="a7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BBF"/>
  </w:style>
  <w:style w:type="paragraph" w:styleId="a6">
    <w:name w:val="footer"/>
    <w:basedOn w:val="a"/>
    <w:link w:val="a7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9190-1C97-4D7F-A347-54D0A64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62</cp:revision>
  <cp:lastPrinted>2019-11-11T06:56:00Z</cp:lastPrinted>
  <dcterms:created xsi:type="dcterms:W3CDTF">2015-03-23T07:40:00Z</dcterms:created>
  <dcterms:modified xsi:type="dcterms:W3CDTF">2020-02-12T14:27:00Z</dcterms:modified>
</cp:coreProperties>
</file>